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A20F7" w14:textId="77777777" w:rsidR="003244CA" w:rsidRDefault="003244CA" w:rsidP="003244CA">
      <w:pPr>
        <w:pStyle w:val="PlainText"/>
      </w:pPr>
      <w:r>
        <w:t>Hi Everyone,</w:t>
      </w:r>
    </w:p>
    <w:p w14:paraId="16EF8870" w14:textId="77777777" w:rsidR="003244CA" w:rsidRDefault="003244CA" w:rsidP="003244CA">
      <w:pPr>
        <w:pStyle w:val="PlainText"/>
      </w:pPr>
    </w:p>
    <w:p w14:paraId="706FAAEE" w14:textId="77777777" w:rsidR="005C7D9A" w:rsidRDefault="005C7D9A" w:rsidP="005C7D9A">
      <w:pPr>
        <w:pStyle w:val="PlainText"/>
      </w:pPr>
      <w:r>
        <w:t>Hi Everyone,</w:t>
      </w:r>
    </w:p>
    <w:p w14:paraId="06FD62ED" w14:textId="77777777" w:rsidR="005C7D9A" w:rsidRDefault="005C7D9A" w:rsidP="005C7D9A">
      <w:pPr>
        <w:pStyle w:val="PlainText"/>
      </w:pPr>
    </w:p>
    <w:p w14:paraId="41C8D851" w14:textId="77777777" w:rsidR="005C7D9A" w:rsidRDefault="005C7D9A" w:rsidP="005C7D9A">
      <w:pPr>
        <w:pStyle w:val="PlainText"/>
      </w:pPr>
      <w:r>
        <w:t>Following the BIA Advisory Committee meeting on Tuesday and some of the questions that have followed I wanted to provide resources to you all to be shared with your members and included with your upcoming newsletters.</w:t>
      </w:r>
    </w:p>
    <w:p w14:paraId="511F7A6F" w14:textId="77777777" w:rsidR="005C7D9A" w:rsidRDefault="005C7D9A" w:rsidP="005C7D9A">
      <w:pPr>
        <w:pStyle w:val="PlainText"/>
      </w:pPr>
    </w:p>
    <w:p w14:paraId="3FA8DA74" w14:textId="77777777" w:rsidR="005C7D9A" w:rsidRDefault="005C7D9A" w:rsidP="005C7D9A">
      <w:pPr>
        <w:pStyle w:val="PlainText"/>
      </w:pPr>
      <w:r>
        <w:t>Proof of Vaccination Verification</w:t>
      </w:r>
    </w:p>
    <w:p w14:paraId="4BD15DB8" w14:textId="77777777" w:rsidR="005C7D9A" w:rsidRDefault="005C7D9A" w:rsidP="005C7D9A">
      <w:pPr>
        <w:pStyle w:val="PlainText"/>
      </w:pPr>
    </w:p>
    <w:p w14:paraId="3A0543EB" w14:textId="77777777" w:rsidR="005C7D9A" w:rsidRDefault="005C7D9A" w:rsidP="005C7D9A">
      <w:pPr>
        <w:pStyle w:val="PlainText"/>
      </w:pPr>
      <w:r>
        <w:t>Tuesday afternoon, the Province of Ontario provided additional information with respect to the proof of vaccination policy coming into effect on September 22nd. The provincial government released&lt;https://cHCQJ04.na1.hubspotlinks.com/Btc/I5+113/cHCQJ04/VWbR3G1BfDZqW42d6TB8jpV1xW3fCDQw4xsYvJN61zzW53lScZV1-WJV7Cg_3TW2SfR_C1rYsRWW5_Bltn3yXqlhW42RZ4n14nG20VM5Tp12DFKNnW26Yrbv9fzQ6rW5_6Z3D2HllF1W1RplRF5QkhGMN6tfLYhh45J1N8qxNMLR9k5RMxDt47JtljSW5YMP8P6rYMTqW7H9Phm63pPFpVkC8Yk6n_V9lN3WPZmX_QKrvW8L08fN3CX91xN4pqLhCR9dMnW7Gh0zf83qwWmN16Gq2kyh_gKW8jDmv34F9PYMW4BNq1n4d5H7_W4yNDzY6lBcPTW7T6Ft3111zDrW7KMwbJ7l-L59N1bN56tWc2YxN8r-g1xzzxRhW6XJHqZ3R3jqtW53CXJr81bjT_W6dMtFR2L_l-dW8tpNfr78CZ0rW5rzgHB4DFb2l3mLV1&gt; the regulations&lt;https://cHCQJ04.na1.hubspotlinks.com/Btc/I5+113/cHCQJ04/VWbR3G1BfDZqW42d6TB8jpV1xW3fCDQw4xsYvJN61zzTX3lSbNV1-WJV7CgNtnW90D3ll40czQlW8-yBGs3QRZbwW8KMpMq1qJMWVW1pRXC95WfkLyW1F363b1YYbRVW5RFLxN36SFK5W5ydSM_5QZ6KrW4tyLLp55Pj6QW7bHTPF8wmFL9W6NC8fp8-3KlJW3Z0QFK20v6BGW9kkPyK1--m27W3KsTVw4p9Kl-W5Tx2dM4M875KVb6q2q1pSDtpW2VbKzx8J6QvSW4f8HNq48CnvlW5TWgQP3dS_yLW5bfcfM2C8YjtW99W3911ygP42N7r78nGDnJtfW8TwzWd54WnQ_3p3J1&gt; and guidance&lt;https://cHCQJ04.na1.hubspotlinks.com/Btc/I5+113/cHCQJ04/VWbR3G1BfDZqW42d6TB8jpV1xW3fCDQw4xsYvJN61zzTk5knJmV3Zsc37CgMtNW1jqw8610YvsyN9jqhlKyxbSkW6qYH207-ZdGJW7DXVQj1fwl9qW2J3Ysr5QcL1XW32NV4V4Qfh17W2v8ncn6Wx2mMW5ngmdT3FgXykN13q8ZFmsZL5N4KlLgr679g0W4_1Tz83x1Rw8VZDlkm7vb4vvV9j2rr1rL2JXW4vVx0L6flTtVW3pWw747LzW2rW6drtyz6Gwwf7W63xNrL2tl3TMW6_xRrN144-JwW3-xV_v43BDp1W1L2b-h7xtpFkW8K2JM91FWST7W7vkC6k5jKp0lW16hztF9hHvgNW8cx3GN56Yl6cW87Hh80627W6NW1q3cFN1kWtz1W8LpNfd4BDMr-W9k_FM58Z5SwzW6nQ1WM5StxTMW1pwRpN8hfZ77W2B5MDb5l8LXLW3B2f2T5kp8fnW7cFjSx6b5bmrW6fdQj766YK483gWh1&gt; for businesses and organizations to support them in implementing proof of vaccination requirements.</w:t>
      </w:r>
    </w:p>
    <w:p w14:paraId="770B73AC" w14:textId="77777777" w:rsidR="005C7D9A" w:rsidRDefault="005C7D9A" w:rsidP="005C7D9A">
      <w:pPr>
        <w:pStyle w:val="PlainText"/>
      </w:pPr>
    </w:p>
    <w:p w14:paraId="0D617D81" w14:textId="77777777" w:rsidR="005C7D9A" w:rsidRDefault="005C7D9A" w:rsidP="005C7D9A">
      <w:pPr>
        <w:pStyle w:val="PlainText"/>
      </w:pPr>
      <w:r>
        <w:t>As a reminder, effective 12:01 a.m. on September 22, 2021, Ontario will require patrons to provide ID and proof of being fully vaccinated against COVID-19 to access certain businesses and settings. Requiring proof of vaccination will help increase vaccination rates, protect individuals in higher-risk indoor settings, and keep businesses open.</w:t>
      </w:r>
    </w:p>
    <w:p w14:paraId="7018869E" w14:textId="77777777" w:rsidR="005C7D9A" w:rsidRDefault="005C7D9A" w:rsidP="005C7D9A">
      <w:pPr>
        <w:pStyle w:val="PlainText"/>
      </w:pPr>
    </w:p>
    <w:p w14:paraId="77F1438C" w14:textId="77777777" w:rsidR="005C7D9A" w:rsidRDefault="005C7D9A" w:rsidP="005C7D9A">
      <w:pPr>
        <w:pStyle w:val="PlainText"/>
      </w:pPr>
      <w:r>
        <w:t>Ontario is developing an enhanced vaccine certificate with a unique QR code to make it safer, more secure and convenient to show that you have been vaccinated, when required to do so. The enhanced vaccine certificate and verification app will be available by October 22, 2021 with more information to follow in the coming weeks.</w:t>
      </w:r>
    </w:p>
    <w:p w14:paraId="7DB93E47" w14:textId="77777777" w:rsidR="005C7D9A" w:rsidRDefault="005C7D9A" w:rsidP="005C7D9A">
      <w:pPr>
        <w:pStyle w:val="PlainText"/>
      </w:pPr>
    </w:p>
    <w:p w14:paraId="469723B4" w14:textId="77777777" w:rsidR="005C7D9A" w:rsidRDefault="005C7D9A" w:rsidP="005C7D9A">
      <w:pPr>
        <w:pStyle w:val="PlainText"/>
      </w:pPr>
      <w:r>
        <w:lastRenderedPageBreak/>
        <w:t>The Proof of Vaccination Guidance for Businesses and Organizations under the Reopening Ontario Act provides information for businesses and organizations implementing this requirement. Click here to access this document.&lt;https://cHCQJ04.na1.hubspotlinks.com/Btc/I5+113/cHCQJ04/VWbR3G1BfDZqW42d6TB8jpV1xW3fCDQw4xsYvJN61zzTk5knJmV3Zsc37Cg-KHW3JW4nt3M01YCN5SC2NMGqnKpW3Gmnp88cd19cVVnqw55LTVr5W82Pb0K46Np50W2lmXHD5cHK_0W61kthS2mFVSMW5vffNx8FgzjbW4HnyKF7vRYBKW10QtxC7D9KdGW4qj8c996sQBHW2trV8v7rTyrgW3982622XN2P9W2s3K_d1X4_KDW7-gl4R4wh78_VSzyD37DTkM3W1rY3qn1K_lnwW3T1RQq5_LnqCW2VKTH17bjYCSW6Nj32B402_l8N541-C6d77hfW7ZJjzw6ym4N3Mv6g1Rjt--8W5wczBk1CJyP-W6DnlPS5x4C6pW1_lFdC66LzqXN7kFW2WPTpL0W24XZDZ8MZyFQW5Hn5n-9dMYy4W26ksRS5jLkM8W14vn8B31vPM0W624W2717h9DFM8JCM-rYDkqW4g2QJR7JpWCM3kxs1&gt;</w:t>
      </w:r>
    </w:p>
    <w:p w14:paraId="2F417840" w14:textId="77777777" w:rsidR="005C7D9A" w:rsidRDefault="005C7D9A" w:rsidP="005C7D9A">
      <w:pPr>
        <w:pStyle w:val="PlainText"/>
      </w:pPr>
    </w:p>
    <w:p w14:paraId="7DAEEA24" w14:textId="77777777" w:rsidR="005C7D9A" w:rsidRDefault="005C7D9A" w:rsidP="005C7D9A">
      <w:pPr>
        <w:pStyle w:val="PlainText"/>
      </w:pPr>
      <w:r>
        <w:t>Click here to access the full FAQ backgrounder.&lt;https://cHCQJ04.na1.hubspotlinks.com/Btc/I5+113/cHCQJ04/VWbR3G1BfDZqW42d6TB8jpV1xW3fCDQw4xsYvJN61zzW53lScZV1-WJV7CgZNfW5mNVht7fR-K2W7hpkYg4fDrwxVcTzN_64VrKjW2skBGp7RFV5qW5vbFZJ52SxFXW70yx_d5trzH8W3K_3RN2br95SW8QRzsS4RmQyNW5ld1RK8bX5vXW1M0yfq6npLNgW2_cxh-7YWmFdN9khy_cGySbPW4RvYRd3B0JTfW2RKV2n5Xq2mwW2f6XvW2g26sCW4N43XX71TPsDW7yJkxx79TtlwW4FHQ6B5cl9-DN3Mp0mZD-JzgV7cSrv7JHDcTW4tyf1d2sDs1QW28p8x18s_3ygW179cG41qzDqcW7j4bT44Gvr_hW1srWYQ7L-S7FW54NlK22pTwrhVwRM7K1ymvkNW2Xn6Sf2hRlCgW2j68ns7n4CLqW3yLz-Q1Th7ZX3m_n1&gt;</w:t>
      </w:r>
    </w:p>
    <w:p w14:paraId="3A595E71" w14:textId="77777777" w:rsidR="005C7D9A" w:rsidRDefault="005C7D9A" w:rsidP="005C7D9A">
      <w:pPr>
        <w:pStyle w:val="PlainText"/>
      </w:pPr>
    </w:p>
    <w:p w14:paraId="1188D62B" w14:textId="77777777" w:rsidR="005C7D9A" w:rsidRDefault="005C7D9A" w:rsidP="005C7D9A">
      <w:pPr>
        <w:pStyle w:val="PlainText"/>
      </w:pPr>
      <w:r>
        <w:t>Ministry of Health Questions &amp; Answers Document&lt;https://www.health.gov.on.ca/en/pro/programs/publichealth/coronavirus/docs/fq_proof_of_vaccination_for_businesses_and_organizations.pdf&gt;</w:t>
      </w:r>
    </w:p>
    <w:p w14:paraId="498CDD2D" w14:textId="77777777" w:rsidR="005C7D9A" w:rsidRDefault="005C7D9A" w:rsidP="005C7D9A">
      <w:pPr>
        <w:pStyle w:val="PlainText"/>
      </w:pPr>
    </w:p>
    <w:p w14:paraId="3C0DF1F9" w14:textId="77777777" w:rsidR="005C7D9A" w:rsidRDefault="005C7D9A" w:rsidP="005C7D9A">
      <w:pPr>
        <w:pStyle w:val="PlainText"/>
      </w:pPr>
    </w:p>
    <w:p w14:paraId="7E08A323" w14:textId="77777777" w:rsidR="005C7D9A" w:rsidRDefault="005C7D9A" w:rsidP="005C7D9A">
      <w:pPr>
        <w:pStyle w:val="PlainText"/>
      </w:pPr>
      <w:r>
        <w:t>COVID-19 Vaccination Policy for Workplaces:</w:t>
      </w:r>
    </w:p>
    <w:p w14:paraId="2C677312" w14:textId="77777777" w:rsidR="005C7D9A" w:rsidRDefault="005C7D9A" w:rsidP="005C7D9A">
      <w:pPr>
        <w:pStyle w:val="PlainText"/>
      </w:pPr>
    </w:p>
    <w:p w14:paraId="17B64F09" w14:textId="77777777" w:rsidR="005C7D9A" w:rsidRDefault="005C7D9A" w:rsidP="005C7D9A">
      <w:pPr>
        <w:pStyle w:val="PlainText"/>
      </w:pPr>
      <w:r>
        <w:t>Hamilton's Medical Officer of Health strongly recommends that local employers enact a COVID-19 workplace vaccination policy to protect your employees and your customers from COVID-19 and the Delta variant. Read the letter issued August 30 from Hamilton's Medical Officer of Health&lt;https://www.hamilton.ca/sites/default/files/media/browser/2021-08-30/covid-letter-to-employers-city-hamilton.pdf&gt;</w:t>
      </w:r>
    </w:p>
    <w:p w14:paraId="4802C969" w14:textId="77777777" w:rsidR="005C7D9A" w:rsidRDefault="005C7D9A" w:rsidP="005C7D9A">
      <w:pPr>
        <w:pStyle w:val="PlainText"/>
      </w:pPr>
    </w:p>
    <w:p w14:paraId="2DF5A360" w14:textId="77777777" w:rsidR="005C7D9A" w:rsidRDefault="005C7D9A" w:rsidP="005C7D9A">
      <w:pPr>
        <w:pStyle w:val="PlainText"/>
      </w:pPr>
      <w:r>
        <w:t>Workplace vaccination policies can be implemented in businesses and for individual Boards of Management. Guidance documents, communications and implementation process can be found on the City of Hamilton's COVID-19 Vaccinations and Workplaces Webpage&lt;https://www.hamilton.ca/coronavirus/covid-19-vaccination-and-workplaces&gt;</w:t>
      </w:r>
    </w:p>
    <w:p w14:paraId="438978BC" w14:textId="77777777" w:rsidR="005C7D9A" w:rsidRDefault="005C7D9A" w:rsidP="005C7D9A">
      <w:pPr>
        <w:pStyle w:val="PlainText"/>
      </w:pPr>
    </w:p>
    <w:p w14:paraId="0BE99C7E" w14:textId="77777777" w:rsidR="005C7D9A" w:rsidRDefault="005C7D9A" w:rsidP="005C7D9A">
      <w:pPr>
        <w:pStyle w:val="PlainText"/>
      </w:pPr>
    </w:p>
    <w:p w14:paraId="1C25393C" w14:textId="77777777" w:rsidR="005C7D9A" w:rsidRDefault="005C7D9A" w:rsidP="005C7D9A">
      <w:pPr>
        <w:pStyle w:val="PlainText"/>
      </w:pPr>
      <w:r>
        <w:t>Vaccine Education Courses</w:t>
      </w:r>
    </w:p>
    <w:p w14:paraId="5B1173C2" w14:textId="77777777" w:rsidR="005C7D9A" w:rsidRDefault="005C7D9A" w:rsidP="005C7D9A">
      <w:pPr>
        <w:pStyle w:val="PlainText"/>
      </w:pPr>
    </w:p>
    <w:p w14:paraId="4792C5D3" w14:textId="77777777" w:rsidR="005C7D9A" w:rsidRDefault="005C7D9A" w:rsidP="005C7D9A">
      <w:pPr>
        <w:pStyle w:val="PlainText"/>
      </w:pPr>
      <w:r>
        <w:t>More specifically, the links to the resources surrounding education of vaccines can be shared as well:</w:t>
      </w:r>
    </w:p>
    <w:p w14:paraId="64BBFC27" w14:textId="77777777" w:rsidR="005C7D9A" w:rsidRDefault="005C7D9A" w:rsidP="005C7D9A">
      <w:pPr>
        <w:pStyle w:val="PlainText"/>
      </w:pPr>
    </w:p>
    <w:p w14:paraId="1AC54F78" w14:textId="77777777" w:rsidR="005C7D9A" w:rsidRDefault="005C7D9A" w:rsidP="005C7D9A">
      <w:pPr>
        <w:pStyle w:val="PlainText"/>
      </w:pPr>
    </w:p>
    <w:p w14:paraId="1E866645" w14:textId="77777777" w:rsidR="005C7D9A" w:rsidRDefault="005C7D9A" w:rsidP="005C7D9A">
      <w:pPr>
        <w:pStyle w:val="PlainText"/>
      </w:pPr>
      <w:r>
        <w:t xml:space="preserve">  1.  Toronto's COVID-19 Vaccination: Understanding the Benefits and Risks&lt;https://www.toronto.ca/ext/digital_comm/tph/covid-19-vaccination-understanding-the-benefits-and-risks/story_html5.html&gt; course:</w:t>
      </w:r>
    </w:p>
    <w:p w14:paraId="250E16F8" w14:textId="77777777" w:rsidR="005C7D9A" w:rsidRDefault="005C7D9A" w:rsidP="005C7D9A">
      <w:pPr>
        <w:pStyle w:val="PlainText"/>
      </w:pPr>
      <w:r>
        <w:t>https://www.toronto.ca/ext/digital_comm/tph/covid-19-vaccination-understanding-the-benefits-and-risks/story_html5.html</w:t>
      </w:r>
    </w:p>
    <w:p w14:paraId="289400E3" w14:textId="77777777" w:rsidR="005C7D9A" w:rsidRDefault="005C7D9A" w:rsidP="005C7D9A">
      <w:pPr>
        <w:pStyle w:val="PlainText"/>
      </w:pPr>
    </w:p>
    <w:p w14:paraId="50F2C14E" w14:textId="77777777" w:rsidR="005C7D9A" w:rsidRDefault="005C7D9A" w:rsidP="005C7D9A">
      <w:pPr>
        <w:pStyle w:val="PlainText"/>
      </w:pPr>
    </w:p>
    <w:p w14:paraId="0BEEBA0F" w14:textId="77777777" w:rsidR="005C7D9A" w:rsidRDefault="005C7D9A" w:rsidP="005C7D9A">
      <w:pPr>
        <w:pStyle w:val="PlainText"/>
      </w:pPr>
      <w:r>
        <w:t xml:space="preserve">  1.  Ministry of Health COVID-19 Vaccine Toolkit:</w:t>
      </w:r>
    </w:p>
    <w:p w14:paraId="60649A6D" w14:textId="77777777" w:rsidR="005C7D9A" w:rsidRDefault="005C7D9A" w:rsidP="005C7D9A">
      <w:pPr>
        <w:pStyle w:val="PlainText"/>
      </w:pPr>
      <w:r>
        <w:t>https://health.gov.on.ca/en/pro/programs/ltc/covid19.aspx#toolkit</w:t>
      </w:r>
    </w:p>
    <w:p w14:paraId="0E8544A8" w14:textId="77777777" w:rsidR="005C7D9A" w:rsidRDefault="005C7D9A" w:rsidP="005C7D9A">
      <w:pPr>
        <w:pStyle w:val="PlainText"/>
      </w:pPr>
    </w:p>
    <w:p w14:paraId="29A79A94" w14:textId="77777777" w:rsidR="005C7D9A" w:rsidRDefault="005C7D9A" w:rsidP="005C7D9A">
      <w:pPr>
        <w:pStyle w:val="PlainText"/>
      </w:pPr>
    </w:p>
    <w:p w14:paraId="1DE1E66D" w14:textId="77777777" w:rsidR="005C7D9A" w:rsidRDefault="005C7D9A" w:rsidP="005C7D9A">
      <w:pPr>
        <w:pStyle w:val="PlainText"/>
      </w:pPr>
      <w:r>
        <w:t>Proof of Vaccination Framework</w:t>
      </w:r>
    </w:p>
    <w:p w14:paraId="7E51A216" w14:textId="77777777" w:rsidR="005C7D9A" w:rsidRDefault="005C7D9A" w:rsidP="005C7D9A">
      <w:pPr>
        <w:pStyle w:val="PlainText"/>
      </w:pPr>
    </w:p>
    <w:p w14:paraId="1CC41291" w14:textId="77777777" w:rsidR="005C7D9A" w:rsidRDefault="005C7D9A" w:rsidP="005C7D9A">
      <w:pPr>
        <w:pStyle w:val="PlainText"/>
      </w:pPr>
      <w:r>
        <w:t>There have been questions surrounding the implementation of vaccine verification at businesses who are not mandated by the Province of Ontario (</w:t>
      </w:r>
      <w:proofErr w:type="gramStart"/>
      <w:r>
        <w:t>i.e.</w:t>
      </w:r>
      <w:proofErr w:type="gramEnd"/>
      <w:r>
        <w:t xml:space="preserve"> personal services, retail, etc.). The Ontario Chamber of Commerce has developed Proof of Vaccination Framework&lt;https://occ.ca/mediareleases/ontario-chamber-of-commerce-releases-proof-of-vaccination-framework/&gt; to assist these businesses as this is a common theme across the province.</w:t>
      </w:r>
    </w:p>
    <w:p w14:paraId="2908FFCC" w14:textId="77777777" w:rsidR="005C7D9A" w:rsidRDefault="005C7D9A" w:rsidP="005C7D9A">
      <w:pPr>
        <w:pStyle w:val="PlainText"/>
      </w:pPr>
    </w:p>
    <w:p w14:paraId="5949F4A6" w14:textId="77777777" w:rsidR="005C7D9A" w:rsidRDefault="005C7D9A" w:rsidP="005C7D9A">
      <w:pPr>
        <w:pStyle w:val="PlainText"/>
      </w:pPr>
    </w:p>
    <w:p w14:paraId="053B5F59" w14:textId="77777777" w:rsidR="005C7D9A" w:rsidRDefault="005C7D9A" w:rsidP="005C7D9A">
      <w:pPr>
        <w:pStyle w:val="PlainText"/>
      </w:pPr>
      <w:r>
        <w:t>I know there are many questions surrounding Enforcement as well - although much of the information above is available, the revised Reopening Ontario Act has not been published at this time. Once that is available and reviewed, I will be working with our Municipal Law Enforcement team to share more information with you all on the process, expectations and interactions to follow. Please stay tuned for this information (likely early next week).</w:t>
      </w:r>
    </w:p>
    <w:p w14:paraId="51C5810B" w14:textId="77777777" w:rsidR="005C7D9A" w:rsidRDefault="005C7D9A" w:rsidP="005C7D9A">
      <w:pPr>
        <w:pStyle w:val="PlainText"/>
      </w:pPr>
    </w:p>
    <w:p w14:paraId="20F4672D" w14:textId="77777777" w:rsidR="005C7D9A" w:rsidRDefault="005C7D9A" w:rsidP="005C7D9A">
      <w:pPr>
        <w:pStyle w:val="PlainText"/>
      </w:pPr>
      <w:r>
        <w:t>Thanks to all,</w:t>
      </w:r>
    </w:p>
    <w:p w14:paraId="7C79327E" w14:textId="77777777" w:rsidR="00A633F5" w:rsidRDefault="00A633F5"/>
    <w:sectPr w:rsidR="00A633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CA"/>
    <w:rsid w:val="003244CA"/>
    <w:rsid w:val="00565655"/>
    <w:rsid w:val="005C7D9A"/>
    <w:rsid w:val="006010C5"/>
    <w:rsid w:val="00A633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380D"/>
  <w15:chartTrackingRefBased/>
  <w15:docId w15:val="{0FA5A6F0-2E64-4C0E-A3CB-433785DC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44CA"/>
    <w:rPr>
      <w:color w:val="0563C1" w:themeColor="hyperlink"/>
      <w:u w:val="single"/>
    </w:rPr>
  </w:style>
  <w:style w:type="paragraph" w:styleId="PlainText">
    <w:name w:val="Plain Text"/>
    <w:basedOn w:val="Normal"/>
    <w:link w:val="PlainTextChar"/>
    <w:uiPriority w:val="99"/>
    <w:semiHidden/>
    <w:unhideWhenUsed/>
    <w:rsid w:val="003244CA"/>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rsid w:val="003244CA"/>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50371">
      <w:bodyDiv w:val="1"/>
      <w:marLeft w:val="0"/>
      <w:marRight w:val="0"/>
      <w:marTop w:val="0"/>
      <w:marBottom w:val="0"/>
      <w:divBdr>
        <w:top w:val="none" w:sz="0" w:space="0" w:color="auto"/>
        <w:left w:val="none" w:sz="0" w:space="0" w:color="auto"/>
        <w:bottom w:val="none" w:sz="0" w:space="0" w:color="auto"/>
        <w:right w:val="none" w:sz="0" w:space="0" w:color="auto"/>
      </w:divBdr>
    </w:div>
    <w:div w:id="186089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5578</Characters>
  <Application>Microsoft Office Word</Application>
  <DocSecurity>0</DocSecurity>
  <Lines>46</Lines>
  <Paragraphs>13</Paragraphs>
  <ScaleCrop>false</ScaleCrop>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Concession Street ED</dc:creator>
  <cp:keywords/>
  <dc:description/>
  <cp:lastModifiedBy>Concession Street ED</cp:lastModifiedBy>
  <cp:revision>2</cp:revision>
  <dcterms:created xsi:type="dcterms:W3CDTF">2021-09-16T17:57:00Z</dcterms:created>
  <dcterms:modified xsi:type="dcterms:W3CDTF">2021-09-20T15:43:00Z</dcterms:modified>
</cp:coreProperties>
</file>